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7F" w:rsidRPr="004F0509" w:rsidRDefault="00A86A7F" w:rsidP="004F0509">
      <w:pPr>
        <w:widowControl/>
        <w:spacing w:before="0" w:beforeAutospacing="0" w:after="0" w:afterAutospacing="0" w:line="240" w:lineRule="auto"/>
        <w:rPr>
          <w:rFonts w:eastAsia="方正黑体_GBK"/>
          <w:kern w:val="0"/>
          <w:sz w:val="32"/>
          <w:szCs w:val="32"/>
        </w:rPr>
      </w:pPr>
      <w:r w:rsidRPr="004F0509">
        <w:rPr>
          <w:rFonts w:eastAsia="方正黑体_GBK"/>
          <w:kern w:val="0"/>
          <w:sz w:val="32"/>
          <w:szCs w:val="32"/>
        </w:rPr>
        <w:t>附件</w:t>
      </w:r>
      <w:r w:rsidR="00CC6784" w:rsidRPr="004F0509">
        <w:rPr>
          <w:rFonts w:eastAsia="方正黑体_GBK"/>
          <w:kern w:val="0"/>
          <w:sz w:val="32"/>
          <w:szCs w:val="32"/>
        </w:rPr>
        <w:t>2</w:t>
      </w:r>
    </w:p>
    <w:p w:rsidR="00A86A7F" w:rsidRPr="004F0509" w:rsidRDefault="00A86A7F" w:rsidP="004F0509">
      <w:pPr>
        <w:widowControl/>
        <w:spacing w:before="0" w:beforeAutospacing="0" w:after="0" w:afterAutospacing="0" w:line="240" w:lineRule="auto"/>
        <w:rPr>
          <w:rFonts w:eastAsia="方正仿宋_GBK"/>
          <w:kern w:val="0"/>
          <w:sz w:val="32"/>
          <w:szCs w:val="32"/>
        </w:rPr>
      </w:pPr>
    </w:p>
    <w:p w:rsidR="00A86A7F" w:rsidRPr="004F0509" w:rsidRDefault="00A86A7F" w:rsidP="004F0509">
      <w:pPr>
        <w:spacing w:before="0" w:beforeAutospacing="0" w:after="0" w:afterAutospacing="0" w:line="240" w:lineRule="auto"/>
        <w:jc w:val="center"/>
        <w:rPr>
          <w:rFonts w:eastAsia="方正小标宋_GBK"/>
          <w:sz w:val="44"/>
          <w:szCs w:val="44"/>
        </w:rPr>
      </w:pPr>
      <w:r w:rsidRPr="004F0509">
        <w:rPr>
          <w:rFonts w:eastAsia="方正小标宋_GBK"/>
          <w:sz w:val="44"/>
          <w:szCs w:val="44"/>
        </w:rPr>
        <w:t>现场资格审查所需材料</w:t>
      </w:r>
    </w:p>
    <w:p w:rsidR="00A86A7F" w:rsidRPr="004F0509" w:rsidRDefault="00A86A7F" w:rsidP="004F0509">
      <w:pPr>
        <w:spacing w:before="0" w:beforeAutospacing="0" w:after="0" w:afterAutospacing="0" w:line="240" w:lineRule="auto"/>
        <w:rPr>
          <w:rFonts w:eastAsia="方正仿宋_GBK"/>
          <w:sz w:val="32"/>
          <w:szCs w:val="32"/>
        </w:rPr>
      </w:pPr>
    </w:p>
    <w:p w:rsidR="00A86A7F" w:rsidRPr="004F0509" w:rsidRDefault="00A86A7F" w:rsidP="004F0509">
      <w:pPr>
        <w:spacing w:before="0" w:beforeAutospacing="0" w:after="0" w:afterAutospacing="0" w:line="600" w:lineRule="exact"/>
        <w:ind w:firstLineChars="200" w:firstLine="640"/>
        <w:jc w:val="left"/>
        <w:rPr>
          <w:rFonts w:eastAsia="方正仿宋_GBK"/>
          <w:sz w:val="32"/>
          <w:szCs w:val="32"/>
        </w:rPr>
      </w:pPr>
      <w:r w:rsidRPr="004F0509">
        <w:rPr>
          <w:rFonts w:eastAsia="方正仿宋_GBK"/>
          <w:sz w:val="32"/>
          <w:szCs w:val="32"/>
        </w:rPr>
        <w:t>1.</w:t>
      </w:r>
      <w:r w:rsidR="00CC6784" w:rsidRPr="004F0509">
        <w:rPr>
          <w:rFonts w:eastAsia="方正仿宋_GBK"/>
          <w:color w:val="000000"/>
          <w:sz w:val="32"/>
          <w:szCs w:val="32"/>
        </w:rPr>
        <w:t>重庆市九龙坡区</w:t>
      </w:r>
      <w:r w:rsidR="00131975">
        <w:rPr>
          <w:rFonts w:eastAsia="方正仿宋_GBK" w:hint="eastAsia"/>
          <w:color w:val="000000"/>
          <w:sz w:val="32"/>
          <w:szCs w:val="32"/>
        </w:rPr>
        <w:t>教育事业单位</w:t>
      </w:r>
      <w:r w:rsidR="00CC6784" w:rsidRPr="004F0509">
        <w:rPr>
          <w:rFonts w:eastAsia="方正仿宋_GBK"/>
          <w:color w:val="000000"/>
          <w:sz w:val="32"/>
          <w:szCs w:val="32"/>
        </w:rPr>
        <w:t>202</w:t>
      </w:r>
      <w:r w:rsidR="00131975">
        <w:rPr>
          <w:rFonts w:eastAsia="方正仿宋_GBK"/>
          <w:color w:val="000000"/>
          <w:sz w:val="32"/>
          <w:szCs w:val="32"/>
        </w:rPr>
        <w:t>4</w:t>
      </w:r>
      <w:r w:rsidR="00131975">
        <w:rPr>
          <w:rFonts w:eastAsia="方正仿宋_GBK"/>
          <w:color w:val="000000"/>
          <w:sz w:val="32"/>
          <w:szCs w:val="32"/>
        </w:rPr>
        <w:t>年公开遴选</w:t>
      </w:r>
      <w:r w:rsidR="00131975">
        <w:rPr>
          <w:rFonts w:eastAsia="方正仿宋_GBK" w:hint="eastAsia"/>
          <w:color w:val="000000"/>
          <w:sz w:val="32"/>
          <w:szCs w:val="32"/>
        </w:rPr>
        <w:t>工作人员</w:t>
      </w:r>
      <w:r w:rsidR="00CC6784" w:rsidRPr="004F0509">
        <w:rPr>
          <w:rFonts w:eastAsia="方正仿宋_GBK"/>
          <w:color w:val="000000"/>
          <w:sz w:val="32"/>
          <w:szCs w:val="32"/>
        </w:rPr>
        <w:t>报名表</w:t>
      </w:r>
      <w:r w:rsidR="00C93525" w:rsidRPr="004F0509">
        <w:rPr>
          <w:rFonts w:eastAsia="方正仿宋_GBK"/>
          <w:color w:val="000000"/>
          <w:sz w:val="32"/>
          <w:szCs w:val="32"/>
        </w:rPr>
        <w:t>（</w:t>
      </w:r>
      <w:r w:rsidR="00C93525" w:rsidRPr="004F0509">
        <w:rPr>
          <w:rFonts w:eastAsia="方正仿宋_GBK"/>
          <w:sz w:val="32"/>
          <w:szCs w:val="32"/>
        </w:rPr>
        <w:t>附件</w:t>
      </w:r>
      <w:r w:rsidR="00131975">
        <w:rPr>
          <w:rFonts w:eastAsia="方正仿宋_GBK"/>
          <w:color w:val="000000"/>
          <w:sz w:val="32"/>
          <w:szCs w:val="32"/>
        </w:rPr>
        <w:t>4</w:t>
      </w:r>
      <w:r w:rsidR="00C93525" w:rsidRPr="004F0509">
        <w:rPr>
          <w:rFonts w:eastAsia="方正仿宋_GBK"/>
          <w:color w:val="000000"/>
          <w:sz w:val="32"/>
          <w:szCs w:val="32"/>
        </w:rPr>
        <w:t>）</w:t>
      </w:r>
      <w:r w:rsidR="00DA178E">
        <w:rPr>
          <w:rFonts w:eastAsia="方正仿宋_GBK" w:hint="eastAsia"/>
          <w:color w:val="000000"/>
          <w:sz w:val="32"/>
          <w:szCs w:val="32"/>
        </w:rPr>
        <w:t>；</w:t>
      </w:r>
    </w:p>
    <w:p w:rsidR="00A86A7F" w:rsidRPr="004F0509" w:rsidRDefault="00A86A7F" w:rsidP="004F0509">
      <w:pPr>
        <w:spacing w:before="0" w:beforeAutospacing="0" w:after="0" w:afterAutospacing="0" w:line="600" w:lineRule="exact"/>
        <w:ind w:firstLineChars="200" w:firstLine="640"/>
        <w:jc w:val="left"/>
        <w:rPr>
          <w:rFonts w:eastAsia="方正仿宋_GBK"/>
          <w:sz w:val="32"/>
          <w:szCs w:val="32"/>
        </w:rPr>
      </w:pPr>
      <w:r w:rsidRPr="004F0509">
        <w:rPr>
          <w:rFonts w:eastAsia="方正仿宋_GBK"/>
          <w:sz w:val="32"/>
          <w:szCs w:val="32"/>
        </w:rPr>
        <w:t>2.</w:t>
      </w:r>
      <w:r w:rsidRPr="004F0509">
        <w:rPr>
          <w:rFonts w:eastAsia="方正仿宋_GBK"/>
          <w:sz w:val="32"/>
          <w:szCs w:val="32"/>
        </w:rPr>
        <w:t>本人身份证；</w:t>
      </w:r>
    </w:p>
    <w:p w:rsidR="00A86A7F" w:rsidRPr="004F0509" w:rsidRDefault="00A86A7F" w:rsidP="004F0509">
      <w:pPr>
        <w:spacing w:before="0" w:beforeAutospacing="0" w:after="0" w:afterAutospacing="0" w:line="600" w:lineRule="exact"/>
        <w:ind w:firstLineChars="200" w:firstLine="640"/>
        <w:jc w:val="left"/>
        <w:rPr>
          <w:rFonts w:eastAsia="方正仿宋_GBK"/>
          <w:sz w:val="32"/>
          <w:szCs w:val="32"/>
        </w:rPr>
      </w:pPr>
      <w:r w:rsidRPr="004F0509">
        <w:rPr>
          <w:rFonts w:eastAsia="方正仿宋_GBK"/>
          <w:sz w:val="32"/>
          <w:szCs w:val="32"/>
        </w:rPr>
        <w:t>3.</w:t>
      </w:r>
      <w:r w:rsidRPr="004F0509">
        <w:rPr>
          <w:rFonts w:eastAsia="方正仿宋_GBK"/>
          <w:sz w:val="32"/>
          <w:szCs w:val="32"/>
        </w:rPr>
        <w:t>招聘岗位所要求的毕业证、</w:t>
      </w:r>
      <w:r w:rsidRPr="004F0509">
        <w:rPr>
          <w:rFonts w:ascii="方正仿宋_GBK" w:eastAsia="方正仿宋_GBK" w:hint="eastAsia"/>
          <w:sz w:val="32"/>
          <w:szCs w:val="32"/>
        </w:rPr>
        <w:t>“</w:t>
      </w:r>
      <w:r w:rsidRPr="004F0509">
        <w:rPr>
          <w:rFonts w:eastAsia="方正仿宋_GBK"/>
          <w:sz w:val="32"/>
          <w:szCs w:val="32"/>
        </w:rPr>
        <w:t>学信网</w:t>
      </w:r>
      <w:r w:rsidRPr="004F0509">
        <w:rPr>
          <w:rFonts w:ascii="方正仿宋_GBK" w:eastAsia="方正仿宋_GBK" w:hint="eastAsia"/>
          <w:sz w:val="32"/>
          <w:szCs w:val="32"/>
        </w:rPr>
        <w:t>”</w:t>
      </w:r>
      <w:r w:rsidRPr="004F0509">
        <w:rPr>
          <w:rFonts w:eastAsia="方正仿宋_GBK"/>
          <w:sz w:val="32"/>
          <w:szCs w:val="32"/>
        </w:rPr>
        <w:t>学历认证（有二维码的页面）；</w:t>
      </w:r>
    </w:p>
    <w:p w:rsidR="00A86A7F" w:rsidRPr="004F0509" w:rsidRDefault="00A86A7F" w:rsidP="004F0509">
      <w:pPr>
        <w:spacing w:before="0" w:beforeAutospacing="0" w:after="0" w:afterAutospacing="0" w:line="600" w:lineRule="exact"/>
        <w:ind w:firstLineChars="200" w:firstLine="640"/>
        <w:jc w:val="left"/>
        <w:rPr>
          <w:rFonts w:eastAsia="方正仿宋_GBK"/>
          <w:sz w:val="32"/>
          <w:szCs w:val="32"/>
        </w:rPr>
      </w:pPr>
      <w:r w:rsidRPr="004F0509">
        <w:rPr>
          <w:rFonts w:eastAsia="方正仿宋_GBK"/>
          <w:sz w:val="32"/>
          <w:szCs w:val="32"/>
        </w:rPr>
        <w:t>4.</w:t>
      </w:r>
      <w:r w:rsidRPr="004F0509">
        <w:rPr>
          <w:rFonts w:eastAsia="方正仿宋_GBK"/>
          <w:sz w:val="32"/>
          <w:szCs w:val="32"/>
        </w:rPr>
        <w:t>留学人员在海外取得的学历学位须经教育部留学服务中心进行认证的《国外学历学位认证书》；</w:t>
      </w:r>
    </w:p>
    <w:p w:rsidR="00A86A7F" w:rsidRPr="004F0509" w:rsidRDefault="00A86A7F" w:rsidP="004F0509">
      <w:pPr>
        <w:spacing w:before="0" w:beforeAutospacing="0" w:after="0" w:afterAutospacing="0" w:line="600" w:lineRule="exact"/>
        <w:ind w:firstLineChars="200" w:firstLine="640"/>
        <w:jc w:val="left"/>
        <w:rPr>
          <w:rFonts w:eastAsia="方正仿宋_GBK"/>
          <w:sz w:val="32"/>
          <w:szCs w:val="32"/>
        </w:rPr>
      </w:pPr>
      <w:r w:rsidRPr="004F0509">
        <w:rPr>
          <w:rFonts w:eastAsia="方正仿宋_GBK"/>
          <w:sz w:val="32"/>
          <w:szCs w:val="32"/>
        </w:rPr>
        <w:t>5.</w:t>
      </w:r>
      <w:r w:rsidRPr="004F0509">
        <w:rPr>
          <w:rFonts w:eastAsia="方正仿宋_GBK"/>
          <w:sz w:val="32"/>
          <w:szCs w:val="32"/>
        </w:rPr>
        <w:t>教师资格证；</w:t>
      </w:r>
    </w:p>
    <w:p w:rsidR="00C93525" w:rsidRPr="004F0509" w:rsidRDefault="00A86A7F" w:rsidP="004F0509">
      <w:pPr>
        <w:spacing w:before="0" w:beforeAutospacing="0" w:after="0" w:afterAutospacing="0" w:line="600" w:lineRule="exact"/>
        <w:ind w:firstLineChars="200" w:firstLine="640"/>
        <w:rPr>
          <w:rFonts w:eastAsia="方正仿宋_GBK"/>
          <w:sz w:val="32"/>
          <w:szCs w:val="32"/>
        </w:rPr>
      </w:pPr>
      <w:r w:rsidRPr="004F0509">
        <w:rPr>
          <w:rFonts w:eastAsia="方正仿宋_GBK"/>
          <w:bCs/>
          <w:sz w:val="32"/>
          <w:szCs w:val="32"/>
        </w:rPr>
        <w:t>6.</w:t>
      </w:r>
      <w:r w:rsidR="00C93525" w:rsidRPr="004F0509">
        <w:rPr>
          <w:rFonts w:eastAsia="方正仿宋_GBK"/>
          <w:bCs/>
          <w:sz w:val="32"/>
          <w:szCs w:val="32"/>
        </w:rPr>
        <w:t>职称改革部门颁发的职称证书及文件（职称评审表）；</w:t>
      </w:r>
    </w:p>
    <w:p w:rsidR="00C93525" w:rsidRDefault="00A86A7F" w:rsidP="004F0509">
      <w:pPr>
        <w:spacing w:before="0" w:beforeAutospacing="0" w:after="0" w:afterAutospacing="0" w:line="600" w:lineRule="exact"/>
        <w:ind w:firstLineChars="200" w:firstLine="640"/>
        <w:rPr>
          <w:rFonts w:eastAsia="方正仿宋_GBK"/>
          <w:sz w:val="32"/>
          <w:szCs w:val="32"/>
          <w:shd w:val="clear" w:color="auto" w:fill="FFFFFF"/>
        </w:rPr>
      </w:pPr>
      <w:r w:rsidRPr="004F0509">
        <w:rPr>
          <w:rFonts w:eastAsia="方正仿宋_GBK"/>
          <w:bCs/>
          <w:sz w:val="32"/>
          <w:szCs w:val="32"/>
        </w:rPr>
        <w:t>7</w:t>
      </w:r>
      <w:r w:rsidRPr="004F0509">
        <w:rPr>
          <w:rFonts w:eastAsia="方正仿宋_GBK"/>
          <w:sz w:val="32"/>
          <w:szCs w:val="32"/>
        </w:rPr>
        <w:t>.</w:t>
      </w:r>
      <w:r w:rsidR="00C93525" w:rsidRPr="004F0509">
        <w:rPr>
          <w:rFonts w:eastAsia="方正仿宋_GBK"/>
          <w:sz w:val="32"/>
          <w:szCs w:val="32"/>
          <w:shd w:val="clear" w:color="auto" w:fill="FFFFFF"/>
        </w:rPr>
        <w:t>获奖</w:t>
      </w:r>
      <w:r w:rsidR="00CE682E" w:rsidRPr="004F0509">
        <w:rPr>
          <w:rFonts w:eastAsia="方正仿宋_GBK"/>
          <w:sz w:val="32"/>
          <w:szCs w:val="32"/>
          <w:shd w:val="clear" w:color="auto" w:fill="FFFFFF"/>
        </w:rPr>
        <w:t>（荣誉）</w:t>
      </w:r>
      <w:r w:rsidR="00C93525" w:rsidRPr="004F0509">
        <w:rPr>
          <w:rFonts w:eastAsia="方正仿宋_GBK"/>
          <w:sz w:val="32"/>
          <w:szCs w:val="32"/>
          <w:shd w:val="clear" w:color="auto" w:fill="FFFFFF"/>
        </w:rPr>
        <w:t>证书需提供组织文件和获奖文件；</w:t>
      </w:r>
    </w:p>
    <w:p w:rsidR="00A833BB" w:rsidRDefault="00A833BB" w:rsidP="00A833BB">
      <w:pPr>
        <w:adjustRightInd w:val="0"/>
        <w:snapToGrid w:val="0"/>
        <w:spacing w:before="0" w:beforeAutospacing="0" w:after="0" w:afterAutospacing="0" w:line="560" w:lineRule="exact"/>
        <w:ind w:firstLineChars="200" w:firstLine="640"/>
        <w:rPr>
          <w:rFonts w:ascii="方正仿宋_GBK" w:eastAsia="方正仿宋_GBK"/>
          <w:bCs/>
          <w:sz w:val="32"/>
          <w:szCs w:val="32"/>
        </w:rPr>
      </w:pPr>
      <w:r>
        <w:rPr>
          <w:rFonts w:eastAsia="方正仿宋_GBK" w:hint="eastAsia"/>
          <w:sz w:val="32"/>
          <w:szCs w:val="32"/>
          <w:shd w:val="clear" w:color="auto" w:fill="FFFFFF"/>
        </w:rPr>
        <w:t>8</w:t>
      </w:r>
      <w:r>
        <w:rPr>
          <w:rFonts w:eastAsia="方正仿宋_GBK"/>
          <w:sz w:val="32"/>
          <w:szCs w:val="32"/>
          <w:shd w:val="clear" w:color="auto" w:fill="FFFFFF"/>
        </w:rPr>
        <w:t>.</w:t>
      </w:r>
      <w:r>
        <w:rPr>
          <w:rFonts w:ascii="方正仿宋_GBK" w:eastAsia="方正仿宋_GBK" w:hAnsi="微软雅黑" w:hint="eastAsia"/>
          <w:sz w:val="32"/>
          <w:szCs w:val="32"/>
        </w:rPr>
        <w:t>招聘岗位所</w:t>
      </w:r>
      <w:r>
        <w:rPr>
          <w:rFonts w:ascii="方正仿宋_GBK" w:eastAsia="方正仿宋_GBK" w:hint="eastAsia"/>
          <w:bCs/>
          <w:sz w:val="32"/>
          <w:szCs w:val="32"/>
        </w:rPr>
        <w:t>要求的学科</w:t>
      </w:r>
      <w:r>
        <w:rPr>
          <w:rFonts w:ascii="方正仿宋_GBK" w:eastAsia="方正仿宋_GBK" w:hint="eastAsia"/>
          <w:bCs/>
          <w:sz w:val="32"/>
          <w:szCs w:val="32"/>
        </w:rPr>
        <w:t>学段教学</w:t>
      </w:r>
      <w:r>
        <w:rPr>
          <w:rFonts w:ascii="方正仿宋_GBK" w:eastAsia="方正仿宋_GBK" w:hint="eastAsia"/>
          <w:bCs/>
          <w:sz w:val="32"/>
          <w:szCs w:val="32"/>
        </w:rPr>
        <w:t>工作经历</w:t>
      </w:r>
      <w:r>
        <w:rPr>
          <w:rFonts w:ascii="方正仿宋_GBK" w:eastAsia="方正仿宋_GBK" w:hint="eastAsia"/>
          <w:bCs/>
          <w:sz w:val="32"/>
          <w:szCs w:val="32"/>
        </w:rPr>
        <w:t>证明</w:t>
      </w:r>
      <w:r>
        <w:rPr>
          <w:rFonts w:ascii="方正仿宋_GBK" w:eastAsia="方正仿宋_GBK" w:hint="eastAsia"/>
          <w:bCs/>
          <w:sz w:val="32"/>
          <w:szCs w:val="32"/>
        </w:rPr>
        <w:t>：</w:t>
      </w:r>
    </w:p>
    <w:p w:rsidR="00A833BB" w:rsidRDefault="00A833BB" w:rsidP="00A833BB">
      <w:pPr>
        <w:adjustRightInd w:val="0"/>
        <w:snapToGrid w:val="0"/>
        <w:spacing w:before="0" w:beforeAutospacing="0" w:after="0" w:afterAutospacing="0"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聘用合同或聘用文件，同时提交体现所教学科</w:t>
      </w:r>
      <w:r>
        <w:rPr>
          <w:rFonts w:ascii="方正仿宋_GBK" w:eastAsia="方正仿宋_GBK" w:hint="eastAsia"/>
          <w:sz w:val="32"/>
          <w:szCs w:val="32"/>
        </w:rPr>
        <w:t>学段和年限的年度考核表或课程表；</w:t>
      </w:r>
    </w:p>
    <w:p w:rsidR="00A86A7F" w:rsidRPr="004F0509" w:rsidRDefault="00A833BB" w:rsidP="004F0509">
      <w:pPr>
        <w:spacing w:before="0" w:beforeAutospacing="0" w:after="0" w:afterAutospacing="0" w:line="600" w:lineRule="exact"/>
        <w:ind w:firstLineChars="200" w:firstLine="640"/>
        <w:rPr>
          <w:rFonts w:eastAsia="方正仿宋_GBK"/>
          <w:sz w:val="32"/>
          <w:szCs w:val="32"/>
        </w:rPr>
      </w:pPr>
      <w:r>
        <w:rPr>
          <w:rFonts w:eastAsia="方正仿宋_GBK"/>
          <w:sz w:val="32"/>
          <w:szCs w:val="32"/>
        </w:rPr>
        <w:t>9</w:t>
      </w:r>
      <w:r w:rsidR="004F0509">
        <w:rPr>
          <w:rFonts w:eastAsia="方正仿宋_GBK"/>
          <w:sz w:val="32"/>
          <w:szCs w:val="32"/>
        </w:rPr>
        <w:t>.</w:t>
      </w:r>
      <w:r w:rsidR="00C93525" w:rsidRPr="004F0509">
        <w:rPr>
          <w:rFonts w:eastAsia="方正仿宋_GBK"/>
          <w:sz w:val="32"/>
          <w:szCs w:val="32"/>
        </w:rPr>
        <w:t>机关事业单位工作人员诚信应聘承诺</w:t>
      </w:r>
      <w:r w:rsidR="00DA178E">
        <w:rPr>
          <w:rFonts w:eastAsia="方正仿宋_GBK" w:hint="eastAsia"/>
          <w:sz w:val="32"/>
          <w:szCs w:val="32"/>
        </w:rPr>
        <w:t>书</w:t>
      </w:r>
      <w:r w:rsidR="00A86A7F" w:rsidRPr="004F0509">
        <w:rPr>
          <w:rFonts w:eastAsia="方正仿宋_GBK"/>
          <w:sz w:val="32"/>
          <w:szCs w:val="32"/>
        </w:rPr>
        <w:t>（附件</w:t>
      </w:r>
      <w:r w:rsidR="00C93525" w:rsidRPr="004F0509">
        <w:rPr>
          <w:rFonts w:eastAsia="方正仿宋_GBK"/>
          <w:sz w:val="32"/>
          <w:szCs w:val="32"/>
        </w:rPr>
        <w:t>3</w:t>
      </w:r>
      <w:r w:rsidR="00A86A7F" w:rsidRPr="004F0509">
        <w:rPr>
          <w:rFonts w:eastAsia="方正仿宋_GBK"/>
          <w:sz w:val="32"/>
          <w:szCs w:val="32"/>
        </w:rPr>
        <w:t>）。</w:t>
      </w:r>
    </w:p>
    <w:p w:rsidR="00A833BB" w:rsidRDefault="00A833BB" w:rsidP="004F0509">
      <w:pPr>
        <w:spacing w:before="0" w:beforeAutospacing="0" w:after="0" w:afterAutospacing="0" w:line="600" w:lineRule="exact"/>
        <w:jc w:val="left"/>
        <w:rPr>
          <w:rFonts w:eastAsia="方正仿宋_GBK"/>
          <w:sz w:val="32"/>
          <w:szCs w:val="32"/>
        </w:rPr>
      </w:pPr>
      <w:bookmarkStart w:id="0" w:name="_GoBack"/>
      <w:bookmarkEnd w:id="0"/>
    </w:p>
    <w:p w:rsidR="004F0509" w:rsidRPr="004F0509" w:rsidRDefault="00A86A7F" w:rsidP="004F0509">
      <w:pPr>
        <w:spacing w:before="0" w:beforeAutospacing="0" w:after="0" w:afterAutospacing="0" w:line="600" w:lineRule="exact"/>
        <w:jc w:val="left"/>
        <w:rPr>
          <w:rFonts w:eastAsia="方正仿宋_GBK"/>
          <w:sz w:val="32"/>
          <w:szCs w:val="32"/>
        </w:rPr>
      </w:pPr>
      <w:r w:rsidRPr="004F0509">
        <w:rPr>
          <w:rFonts w:eastAsia="方正仿宋_GBK"/>
          <w:sz w:val="32"/>
          <w:szCs w:val="32"/>
        </w:rPr>
        <w:t>备注：</w:t>
      </w:r>
    </w:p>
    <w:p w:rsidR="004F0509" w:rsidRPr="004F0509" w:rsidRDefault="00A86A7F" w:rsidP="004F0509">
      <w:pPr>
        <w:spacing w:before="0" w:beforeAutospacing="0" w:after="0" w:afterAutospacing="0" w:line="600" w:lineRule="exact"/>
        <w:ind w:firstLineChars="200" w:firstLine="640"/>
        <w:jc w:val="left"/>
        <w:rPr>
          <w:rFonts w:eastAsia="方正仿宋_GBK"/>
          <w:b/>
          <w:sz w:val="32"/>
          <w:szCs w:val="32"/>
        </w:rPr>
      </w:pPr>
      <w:r w:rsidRPr="004F0509">
        <w:rPr>
          <w:rFonts w:eastAsia="方正仿宋_GBK"/>
          <w:sz w:val="32"/>
          <w:szCs w:val="32"/>
        </w:rPr>
        <w:lastRenderedPageBreak/>
        <w:t>1.</w:t>
      </w:r>
      <w:r w:rsidRPr="004F0509">
        <w:rPr>
          <w:rFonts w:eastAsia="方正仿宋_GBK"/>
          <w:b/>
          <w:sz w:val="32"/>
          <w:szCs w:val="32"/>
        </w:rPr>
        <w:t>上述</w:t>
      </w:r>
      <w:r w:rsidRPr="004F0509">
        <w:rPr>
          <w:rFonts w:eastAsia="方正仿宋_GBK"/>
          <w:b/>
          <w:sz w:val="32"/>
          <w:szCs w:val="32"/>
        </w:rPr>
        <w:t>2</w:t>
      </w:r>
      <w:r w:rsidR="004F0509" w:rsidRPr="004F0509">
        <w:rPr>
          <w:rFonts w:eastAsia="方正仿宋_GBK"/>
          <w:b/>
          <w:sz w:val="32"/>
          <w:szCs w:val="32"/>
        </w:rPr>
        <w:t>—</w:t>
      </w:r>
      <w:r w:rsidR="00A833BB">
        <w:rPr>
          <w:rFonts w:eastAsia="方正仿宋_GBK"/>
          <w:b/>
          <w:sz w:val="32"/>
          <w:szCs w:val="32"/>
        </w:rPr>
        <w:t>8</w:t>
      </w:r>
      <w:r w:rsidRPr="004F0509">
        <w:rPr>
          <w:rFonts w:eastAsia="方正仿宋_GBK"/>
          <w:b/>
          <w:sz w:val="32"/>
          <w:szCs w:val="32"/>
        </w:rPr>
        <w:t>项材料需准备原件和复印件</w:t>
      </w:r>
      <w:r w:rsidR="00575819" w:rsidRPr="004F0509">
        <w:rPr>
          <w:rFonts w:eastAsia="方正仿宋_GBK"/>
          <w:b/>
          <w:sz w:val="32"/>
          <w:szCs w:val="32"/>
        </w:rPr>
        <w:t>各</w:t>
      </w:r>
      <w:r w:rsidRPr="004F0509">
        <w:rPr>
          <w:rFonts w:eastAsia="方正仿宋_GBK"/>
          <w:b/>
          <w:sz w:val="32"/>
          <w:szCs w:val="32"/>
        </w:rPr>
        <w:t>1</w:t>
      </w:r>
      <w:r w:rsidRPr="004F0509">
        <w:rPr>
          <w:rFonts w:eastAsia="方正仿宋_GBK"/>
          <w:b/>
          <w:sz w:val="32"/>
          <w:szCs w:val="32"/>
        </w:rPr>
        <w:t>份</w:t>
      </w:r>
      <w:r w:rsidR="004F0509" w:rsidRPr="004F0509">
        <w:rPr>
          <w:rFonts w:eastAsia="方正仿宋_GBK"/>
          <w:b/>
          <w:sz w:val="32"/>
          <w:szCs w:val="32"/>
        </w:rPr>
        <w:t>，</w:t>
      </w:r>
      <w:r w:rsidRPr="004F0509">
        <w:rPr>
          <w:rFonts w:eastAsia="方正仿宋_GBK"/>
          <w:b/>
          <w:sz w:val="32"/>
          <w:szCs w:val="32"/>
        </w:rPr>
        <w:t>1</w:t>
      </w:r>
      <w:r w:rsidR="00C93525" w:rsidRPr="004F0509">
        <w:rPr>
          <w:rFonts w:eastAsia="方正仿宋_GBK"/>
          <w:b/>
          <w:sz w:val="32"/>
          <w:szCs w:val="32"/>
        </w:rPr>
        <w:t>、</w:t>
      </w:r>
      <w:r w:rsidR="00A833BB">
        <w:rPr>
          <w:rFonts w:eastAsia="方正仿宋_GBK"/>
          <w:b/>
          <w:sz w:val="32"/>
          <w:szCs w:val="32"/>
        </w:rPr>
        <w:t>9</w:t>
      </w:r>
      <w:r w:rsidRPr="004F0509">
        <w:rPr>
          <w:rFonts w:eastAsia="方正仿宋_GBK"/>
          <w:b/>
          <w:sz w:val="32"/>
          <w:szCs w:val="32"/>
        </w:rPr>
        <w:t>项需原件</w:t>
      </w:r>
      <w:r w:rsidRPr="004F0509">
        <w:rPr>
          <w:rFonts w:eastAsia="方正仿宋_GBK"/>
          <w:b/>
          <w:sz w:val="32"/>
          <w:szCs w:val="32"/>
        </w:rPr>
        <w:t>1</w:t>
      </w:r>
      <w:r w:rsidRPr="004F0509">
        <w:rPr>
          <w:rFonts w:eastAsia="方正仿宋_GBK"/>
          <w:b/>
          <w:sz w:val="32"/>
          <w:szCs w:val="32"/>
        </w:rPr>
        <w:t>份。</w:t>
      </w:r>
    </w:p>
    <w:p w:rsidR="009C2300" w:rsidRPr="004F0509" w:rsidRDefault="00A86A7F" w:rsidP="004F0509">
      <w:pPr>
        <w:spacing w:before="0" w:beforeAutospacing="0" w:after="0" w:afterAutospacing="0" w:line="600" w:lineRule="exact"/>
        <w:ind w:firstLineChars="200" w:firstLine="640"/>
        <w:jc w:val="left"/>
        <w:rPr>
          <w:rFonts w:eastAsia="方正仿宋_GBK"/>
          <w:b/>
          <w:sz w:val="32"/>
          <w:szCs w:val="32"/>
        </w:rPr>
      </w:pPr>
      <w:r w:rsidRPr="004F0509">
        <w:rPr>
          <w:rFonts w:eastAsia="方正仿宋_GBK"/>
          <w:sz w:val="32"/>
          <w:szCs w:val="32"/>
        </w:rPr>
        <w:t>2.</w:t>
      </w:r>
      <w:r w:rsidRPr="004F0509">
        <w:rPr>
          <w:rFonts w:eastAsia="方正仿宋_GBK"/>
          <w:sz w:val="32"/>
          <w:szCs w:val="32"/>
        </w:rPr>
        <w:t>委托他人办理现场资格审查的，除了提供上述对应材料，还需提供被委托人的身份证原件及复印件</w:t>
      </w:r>
      <w:r w:rsidRPr="004F0509">
        <w:rPr>
          <w:rFonts w:eastAsia="方正仿宋_GBK"/>
          <w:sz w:val="32"/>
          <w:szCs w:val="32"/>
        </w:rPr>
        <w:t>1</w:t>
      </w:r>
      <w:r w:rsidRPr="004F0509">
        <w:rPr>
          <w:rFonts w:eastAsia="方正仿宋_GBK"/>
          <w:sz w:val="32"/>
          <w:szCs w:val="32"/>
        </w:rPr>
        <w:t>份、委托书原件（委托书内须详细写明委托人、被委托人姓名、身份证号、委托事项等）。</w:t>
      </w:r>
    </w:p>
    <w:sectPr w:rsidR="009C2300" w:rsidRPr="004F0509" w:rsidSect="004F0509">
      <w:pgSz w:w="11906" w:h="16838" w:code="9"/>
      <w:pgMar w:top="2098" w:right="1531" w:bottom="1985" w:left="1531" w:header="851" w:footer="1531"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79" w:rsidRDefault="00A75279" w:rsidP="005D70D7">
      <w:pPr>
        <w:spacing w:before="0" w:after="0" w:line="240" w:lineRule="auto"/>
      </w:pPr>
      <w:r>
        <w:separator/>
      </w:r>
    </w:p>
  </w:endnote>
  <w:endnote w:type="continuationSeparator" w:id="0">
    <w:p w:rsidR="00A75279" w:rsidRDefault="00A75279" w:rsidP="005D70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79" w:rsidRDefault="00A75279" w:rsidP="005D70D7">
      <w:pPr>
        <w:spacing w:before="0" w:after="0" w:line="240" w:lineRule="auto"/>
      </w:pPr>
      <w:r>
        <w:separator/>
      </w:r>
    </w:p>
  </w:footnote>
  <w:footnote w:type="continuationSeparator" w:id="0">
    <w:p w:rsidR="00A75279" w:rsidRDefault="00A75279" w:rsidP="005D70D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yY2Y3YWJlOWYwYmI5Yzg4YTQ1NmQxZjBlM2ViYWEifQ=="/>
  </w:docVars>
  <w:rsids>
    <w:rsidRoot w:val="00F72BF9"/>
    <w:rsid w:val="000039C7"/>
    <w:rsid w:val="00012792"/>
    <w:rsid w:val="00015660"/>
    <w:rsid w:val="00021550"/>
    <w:rsid w:val="00023F38"/>
    <w:rsid w:val="00050468"/>
    <w:rsid w:val="00057717"/>
    <w:rsid w:val="0007788D"/>
    <w:rsid w:val="0009120E"/>
    <w:rsid w:val="000B0C86"/>
    <w:rsid w:val="000B6832"/>
    <w:rsid w:val="000B788C"/>
    <w:rsid w:val="000C0BB0"/>
    <w:rsid w:val="000C5BC8"/>
    <w:rsid w:val="000C62D1"/>
    <w:rsid w:val="000E3C1F"/>
    <w:rsid w:val="000F78EC"/>
    <w:rsid w:val="001155BB"/>
    <w:rsid w:val="00131975"/>
    <w:rsid w:val="001331E4"/>
    <w:rsid w:val="00137689"/>
    <w:rsid w:val="001510F6"/>
    <w:rsid w:val="00154D28"/>
    <w:rsid w:val="00163688"/>
    <w:rsid w:val="00172785"/>
    <w:rsid w:val="001776DF"/>
    <w:rsid w:val="00190A0A"/>
    <w:rsid w:val="00193A04"/>
    <w:rsid w:val="001A631E"/>
    <w:rsid w:val="001C3DFD"/>
    <w:rsid w:val="001E0597"/>
    <w:rsid w:val="001E5222"/>
    <w:rsid w:val="0020389B"/>
    <w:rsid w:val="0021777B"/>
    <w:rsid w:val="0022260A"/>
    <w:rsid w:val="00226CD9"/>
    <w:rsid w:val="00241C37"/>
    <w:rsid w:val="00243B8A"/>
    <w:rsid w:val="00244BA2"/>
    <w:rsid w:val="002802D1"/>
    <w:rsid w:val="00281137"/>
    <w:rsid w:val="0028709B"/>
    <w:rsid w:val="0029547A"/>
    <w:rsid w:val="002B7EF9"/>
    <w:rsid w:val="002C1F5B"/>
    <w:rsid w:val="002C444E"/>
    <w:rsid w:val="002D3409"/>
    <w:rsid w:val="002D406D"/>
    <w:rsid w:val="002E56A5"/>
    <w:rsid w:val="002E65F0"/>
    <w:rsid w:val="002F05F9"/>
    <w:rsid w:val="002F1D55"/>
    <w:rsid w:val="002F499E"/>
    <w:rsid w:val="00306454"/>
    <w:rsid w:val="00315EA5"/>
    <w:rsid w:val="0032357A"/>
    <w:rsid w:val="00354498"/>
    <w:rsid w:val="003B3FB4"/>
    <w:rsid w:val="003C03B3"/>
    <w:rsid w:val="003C2210"/>
    <w:rsid w:val="003D59FC"/>
    <w:rsid w:val="003E7394"/>
    <w:rsid w:val="003E77B7"/>
    <w:rsid w:val="003F1F7A"/>
    <w:rsid w:val="003F5BF1"/>
    <w:rsid w:val="003F71F8"/>
    <w:rsid w:val="00400399"/>
    <w:rsid w:val="00407691"/>
    <w:rsid w:val="004129D3"/>
    <w:rsid w:val="00416104"/>
    <w:rsid w:val="00417B8A"/>
    <w:rsid w:val="00420ABB"/>
    <w:rsid w:val="00423FD8"/>
    <w:rsid w:val="0044460E"/>
    <w:rsid w:val="00453D3D"/>
    <w:rsid w:val="00457243"/>
    <w:rsid w:val="004B24DC"/>
    <w:rsid w:val="004B56E6"/>
    <w:rsid w:val="004F0509"/>
    <w:rsid w:val="005127C5"/>
    <w:rsid w:val="00520F6B"/>
    <w:rsid w:val="005279EC"/>
    <w:rsid w:val="00547369"/>
    <w:rsid w:val="00561EA3"/>
    <w:rsid w:val="00563AE9"/>
    <w:rsid w:val="00567920"/>
    <w:rsid w:val="00567DB3"/>
    <w:rsid w:val="00575819"/>
    <w:rsid w:val="005833FF"/>
    <w:rsid w:val="0058667F"/>
    <w:rsid w:val="005A74B2"/>
    <w:rsid w:val="005B431D"/>
    <w:rsid w:val="005C50EA"/>
    <w:rsid w:val="005D2C2A"/>
    <w:rsid w:val="005D3645"/>
    <w:rsid w:val="005D70D7"/>
    <w:rsid w:val="005D7624"/>
    <w:rsid w:val="005E44F4"/>
    <w:rsid w:val="005E6EE6"/>
    <w:rsid w:val="005F0405"/>
    <w:rsid w:val="005F7209"/>
    <w:rsid w:val="0062503E"/>
    <w:rsid w:val="006318AA"/>
    <w:rsid w:val="00634CF3"/>
    <w:rsid w:val="006501D7"/>
    <w:rsid w:val="00670FA1"/>
    <w:rsid w:val="00677E52"/>
    <w:rsid w:val="0068678D"/>
    <w:rsid w:val="0069001C"/>
    <w:rsid w:val="00690EFD"/>
    <w:rsid w:val="006976EC"/>
    <w:rsid w:val="006A1E1D"/>
    <w:rsid w:val="006B3027"/>
    <w:rsid w:val="006C1B91"/>
    <w:rsid w:val="006D442D"/>
    <w:rsid w:val="006E326A"/>
    <w:rsid w:val="006E3A0E"/>
    <w:rsid w:val="00700C2C"/>
    <w:rsid w:val="00716E1F"/>
    <w:rsid w:val="0071733B"/>
    <w:rsid w:val="00730EC3"/>
    <w:rsid w:val="00741DBB"/>
    <w:rsid w:val="0075654D"/>
    <w:rsid w:val="007752C0"/>
    <w:rsid w:val="00776ADA"/>
    <w:rsid w:val="00793846"/>
    <w:rsid w:val="007A53C5"/>
    <w:rsid w:val="007D0B77"/>
    <w:rsid w:val="007D3558"/>
    <w:rsid w:val="007E14CE"/>
    <w:rsid w:val="007E43F6"/>
    <w:rsid w:val="00802E92"/>
    <w:rsid w:val="008035D5"/>
    <w:rsid w:val="008041F9"/>
    <w:rsid w:val="00813934"/>
    <w:rsid w:val="00855DCD"/>
    <w:rsid w:val="008758AB"/>
    <w:rsid w:val="008830CA"/>
    <w:rsid w:val="008837EF"/>
    <w:rsid w:val="00891D67"/>
    <w:rsid w:val="00893018"/>
    <w:rsid w:val="008A0E6E"/>
    <w:rsid w:val="008B1974"/>
    <w:rsid w:val="008B550A"/>
    <w:rsid w:val="008C05E7"/>
    <w:rsid w:val="008C3D24"/>
    <w:rsid w:val="008C48B6"/>
    <w:rsid w:val="008C63DC"/>
    <w:rsid w:val="008D0A74"/>
    <w:rsid w:val="008D485F"/>
    <w:rsid w:val="008E55E5"/>
    <w:rsid w:val="008F2DA6"/>
    <w:rsid w:val="009728A4"/>
    <w:rsid w:val="00974DF4"/>
    <w:rsid w:val="00975BFC"/>
    <w:rsid w:val="00981EB5"/>
    <w:rsid w:val="009A18CA"/>
    <w:rsid w:val="009A4FF8"/>
    <w:rsid w:val="009B1D58"/>
    <w:rsid w:val="009B4B9C"/>
    <w:rsid w:val="009C2300"/>
    <w:rsid w:val="00A078AF"/>
    <w:rsid w:val="00A11D32"/>
    <w:rsid w:val="00A12117"/>
    <w:rsid w:val="00A1288F"/>
    <w:rsid w:val="00A13230"/>
    <w:rsid w:val="00A1341A"/>
    <w:rsid w:val="00A229D5"/>
    <w:rsid w:val="00A2411E"/>
    <w:rsid w:val="00A61CD6"/>
    <w:rsid w:val="00A622AD"/>
    <w:rsid w:val="00A627D4"/>
    <w:rsid w:val="00A75279"/>
    <w:rsid w:val="00A833BB"/>
    <w:rsid w:val="00A86A7F"/>
    <w:rsid w:val="00A93363"/>
    <w:rsid w:val="00AA2FF3"/>
    <w:rsid w:val="00AB1B0B"/>
    <w:rsid w:val="00AB37C8"/>
    <w:rsid w:val="00AF2D3E"/>
    <w:rsid w:val="00AF3D3B"/>
    <w:rsid w:val="00B13586"/>
    <w:rsid w:val="00B20560"/>
    <w:rsid w:val="00B304F7"/>
    <w:rsid w:val="00B40227"/>
    <w:rsid w:val="00B54822"/>
    <w:rsid w:val="00B81864"/>
    <w:rsid w:val="00B87678"/>
    <w:rsid w:val="00B924A5"/>
    <w:rsid w:val="00BA242C"/>
    <w:rsid w:val="00BC1DD7"/>
    <w:rsid w:val="00BC623B"/>
    <w:rsid w:val="00BE0BD3"/>
    <w:rsid w:val="00C04129"/>
    <w:rsid w:val="00C32548"/>
    <w:rsid w:val="00C34F68"/>
    <w:rsid w:val="00C614F6"/>
    <w:rsid w:val="00C62B83"/>
    <w:rsid w:val="00C744EE"/>
    <w:rsid w:val="00C812D8"/>
    <w:rsid w:val="00C93525"/>
    <w:rsid w:val="00CA6F0E"/>
    <w:rsid w:val="00CC23C8"/>
    <w:rsid w:val="00CC6471"/>
    <w:rsid w:val="00CC6784"/>
    <w:rsid w:val="00CD5A6E"/>
    <w:rsid w:val="00CE682E"/>
    <w:rsid w:val="00CF0C33"/>
    <w:rsid w:val="00D05A48"/>
    <w:rsid w:val="00D13F40"/>
    <w:rsid w:val="00D150CF"/>
    <w:rsid w:val="00D16619"/>
    <w:rsid w:val="00D20121"/>
    <w:rsid w:val="00D2258E"/>
    <w:rsid w:val="00D3317E"/>
    <w:rsid w:val="00D360C0"/>
    <w:rsid w:val="00D367F7"/>
    <w:rsid w:val="00D37F57"/>
    <w:rsid w:val="00D41EC0"/>
    <w:rsid w:val="00D50964"/>
    <w:rsid w:val="00D61BDC"/>
    <w:rsid w:val="00D73563"/>
    <w:rsid w:val="00D76BA5"/>
    <w:rsid w:val="00D8671F"/>
    <w:rsid w:val="00D8777D"/>
    <w:rsid w:val="00D94C97"/>
    <w:rsid w:val="00D95BD1"/>
    <w:rsid w:val="00DA178E"/>
    <w:rsid w:val="00DA2820"/>
    <w:rsid w:val="00DC37CA"/>
    <w:rsid w:val="00DC4D16"/>
    <w:rsid w:val="00DD7EF4"/>
    <w:rsid w:val="00DE03CB"/>
    <w:rsid w:val="00DF3DC4"/>
    <w:rsid w:val="00DF6BA3"/>
    <w:rsid w:val="00E02D71"/>
    <w:rsid w:val="00E10EBD"/>
    <w:rsid w:val="00E31D79"/>
    <w:rsid w:val="00E36A5C"/>
    <w:rsid w:val="00E53A7F"/>
    <w:rsid w:val="00EB6812"/>
    <w:rsid w:val="00EC1690"/>
    <w:rsid w:val="00ED119F"/>
    <w:rsid w:val="00F11C93"/>
    <w:rsid w:val="00F16DE7"/>
    <w:rsid w:val="00F33229"/>
    <w:rsid w:val="00F363DD"/>
    <w:rsid w:val="00F37749"/>
    <w:rsid w:val="00F52E76"/>
    <w:rsid w:val="00F56494"/>
    <w:rsid w:val="00F57194"/>
    <w:rsid w:val="00F72BF9"/>
    <w:rsid w:val="00FB4F7C"/>
    <w:rsid w:val="00FC3031"/>
    <w:rsid w:val="00FE1754"/>
    <w:rsid w:val="00FF3D9D"/>
    <w:rsid w:val="01910A08"/>
    <w:rsid w:val="03B75D7F"/>
    <w:rsid w:val="04020D0E"/>
    <w:rsid w:val="042609CB"/>
    <w:rsid w:val="06B467E8"/>
    <w:rsid w:val="0A51748E"/>
    <w:rsid w:val="0C0A22F6"/>
    <w:rsid w:val="0C9C3D11"/>
    <w:rsid w:val="0D8623E0"/>
    <w:rsid w:val="0E6530BB"/>
    <w:rsid w:val="0FDE5DB4"/>
    <w:rsid w:val="15D179D4"/>
    <w:rsid w:val="17417DDF"/>
    <w:rsid w:val="17774740"/>
    <w:rsid w:val="180412BA"/>
    <w:rsid w:val="180C115D"/>
    <w:rsid w:val="1BA17641"/>
    <w:rsid w:val="1BA92475"/>
    <w:rsid w:val="1CDC7CDE"/>
    <w:rsid w:val="1EB569C4"/>
    <w:rsid w:val="1F9C72D4"/>
    <w:rsid w:val="1FAD2651"/>
    <w:rsid w:val="21025AFA"/>
    <w:rsid w:val="21585810"/>
    <w:rsid w:val="229A5C51"/>
    <w:rsid w:val="2480073C"/>
    <w:rsid w:val="269510FB"/>
    <w:rsid w:val="281D2427"/>
    <w:rsid w:val="29A24CB1"/>
    <w:rsid w:val="2A3E4DC4"/>
    <w:rsid w:val="2B8519BE"/>
    <w:rsid w:val="2C3865BD"/>
    <w:rsid w:val="2D9746EB"/>
    <w:rsid w:val="2E14459F"/>
    <w:rsid w:val="2E2606C4"/>
    <w:rsid w:val="2FB574A8"/>
    <w:rsid w:val="307B392E"/>
    <w:rsid w:val="30873818"/>
    <w:rsid w:val="33A07A6B"/>
    <w:rsid w:val="344D055D"/>
    <w:rsid w:val="34841734"/>
    <w:rsid w:val="34A44ABA"/>
    <w:rsid w:val="361A3139"/>
    <w:rsid w:val="38554BE2"/>
    <w:rsid w:val="388128AF"/>
    <w:rsid w:val="3942200C"/>
    <w:rsid w:val="3AC239F3"/>
    <w:rsid w:val="3AC90FD0"/>
    <w:rsid w:val="3AEA7518"/>
    <w:rsid w:val="3B0462F6"/>
    <w:rsid w:val="3BDD605C"/>
    <w:rsid w:val="3E4D6046"/>
    <w:rsid w:val="3ED8508B"/>
    <w:rsid w:val="3FBF44E7"/>
    <w:rsid w:val="40B71338"/>
    <w:rsid w:val="40BC498A"/>
    <w:rsid w:val="42E111D2"/>
    <w:rsid w:val="448F149C"/>
    <w:rsid w:val="451421B0"/>
    <w:rsid w:val="477E6905"/>
    <w:rsid w:val="47BA219E"/>
    <w:rsid w:val="484677C8"/>
    <w:rsid w:val="49431D58"/>
    <w:rsid w:val="49C547D1"/>
    <w:rsid w:val="4DB74377"/>
    <w:rsid w:val="4DDB25A0"/>
    <w:rsid w:val="4F3E752A"/>
    <w:rsid w:val="5021084E"/>
    <w:rsid w:val="506E35B6"/>
    <w:rsid w:val="51F238C9"/>
    <w:rsid w:val="53E65115"/>
    <w:rsid w:val="546F4311"/>
    <w:rsid w:val="55B178FE"/>
    <w:rsid w:val="563316B5"/>
    <w:rsid w:val="573D411E"/>
    <w:rsid w:val="57435BCD"/>
    <w:rsid w:val="58C739E1"/>
    <w:rsid w:val="5A417866"/>
    <w:rsid w:val="5D493CB9"/>
    <w:rsid w:val="5D9E188B"/>
    <w:rsid w:val="5DF92B82"/>
    <w:rsid w:val="5FA25613"/>
    <w:rsid w:val="5FD87C08"/>
    <w:rsid w:val="60A77384"/>
    <w:rsid w:val="6159352F"/>
    <w:rsid w:val="616D1216"/>
    <w:rsid w:val="617533ED"/>
    <w:rsid w:val="6234444F"/>
    <w:rsid w:val="63104DD8"/>
    <w:rsid w:val="638F5472"/>
    <w:rsid w:val="66214BD4"/>
    <w:rsid w:val="66AD46B9"/>
    <w:rsid w:val="67D10734"/>
    <w:rsid w:val="686929C4"/>
    <w:rsid w:val="696C34A7"/>
    <w:rsid w:val="69842EAC"/>
    <w:rsid w:val="6BA308E6"/>
    <w:rsid w:val="6BD22F1F"/>
    <w:rsid w:val="6D1D6B36"/>
    <w:rsid w:val="6D8C6A97"/>
    <w:rsid w:val="6EE81B94"/>
    <w:rsid w:val="6F2F4FF4"/>
    <w:rsid w:val="70CD7A78"/>
    <w:rsid w:val="71046D61"/>
    <w:rsid w:val="722D17EF"/>
    <w:rsid w:val="733147FE"/>
    <w:rsid w:val="733C4DFB"/>
    <w:rsid w:val="73533A1D"/>
    <w:rsid w:val="74081C01"/>
    <w:rsid w:val="76547C2C"/>
    <w:rsid w:val="7A4E10A5"/>
    <w:rsid w:val="7AB66129"/>
    <w:rsid w:val="7AB94B6C"/>
    <w:rsid w:val="7BA15F60"/>
    <w:rsid w:val="7BA74B52"/>
    <w:rsid w:val="7BEE5100"/>
    <w:rsid w:val="7C660A50"/>
    <w:rsid w:val="7D910498"/>
    <w:rsid w:val="7EB50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036E2"/>
  <w15:docId w15:val="{3FC71D4B-8686-4B4A-94CC-0458748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beforeAutospacing="1" w:after="100" w:afterAutospacing="1" w:line="5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before="0" w:after="0" w:line="240" w:lineRule="auto"/>
    </w:pPr>
    <w:rPr>
      <w:sz w:val="18"/>
      <w:szCs w:val="18"/>
    </w:rPr>
  </w:style>
  <w:style w:type="character" w:customStyle="1" w:styleId="a4">
    <w:name w:val="批注框文本 字符"/>
    <w:link w:val="a3"/>
    <w:uiPriority w:val="99"/>
    <w:semiHidden/>
    <w:rPr>
      <w:kern w:val="2"/>
      <w:sz w:val="18"/>
      <w:szCs w:val="18"/>
    </w:rPr>
  </w:style>
  <w:style w:type="paragraph" w:styleId="a5">
    <w:name w:val="footer"/>
    <w:basedOn w:val="a"/>
    <w:uiPriority w:val="99"/>
    <w:unhideWhenUsed/>
    <w:qFormat/>
    <w:pPr>
      <w:tabs>
        <w:tab w:val="center" w:pos="4153"/>
        <w:tab w:val="right" w:pos="8306"/>
      </w:tabs>
      <w:snapToGrid w:val="0"/>
      <w:jc w:val="left"/>
    </w:pPr>
    <w:rPr>
      <w:rFonts w:ascii="Calibri" w:hAnsi="Calibri"/>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link w:val="a6"/>
    <w:uiPriority w:val="99"/>
    <w:rPr>
      <w:kern w:val="2"/>
      <w:sz w:val="18"/>
      <w:szCs w:val="18"/>
    </w:rPr>
  </w:style>
  <w:style w:type="paragraph" w:styleId="a8">
    <w:name w:val="Normal (Web)"/>
    <w:basedOn w:val="a"/>
    <w:uiPriority w:val="99"/>
    <w:unhideWhenUsed/>
    <w:pPr>
      <w:jc w:val="left"/>
    </w:pPr>
    <w:rPr>
      <w:kern w:val="0"/>
      <w:sz w:val="24"/>
    </w:rPr>
  </w:style>
  <w:style w:type="character" w:styleId="a9">
    <w:name w:val="Intense Reference"/>
    <w:uiPriority w:val="32"/>
    <w:qFormat/>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374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Words>
  <Characters>354</Characters>
  <Application>Microsoft Office Word</Application>
  <DocSecurity>0</DocSecurity>
  <Lines>2</Lines>
  <Paragraphs>1</Paragraphs>
  <ScaleCrop>false</ScaleCrop>
  <Company>china</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asus</cp:lastModifiedBy>
  <cp:revision>5</cp:revision>
  <cp:lastPrinted>2021-03-15T07:01:00Z</cp:lastPrinted>
  <dcterms:created xsi:type="dcterms:W3CDTF">2024-05-22T09:05:00Z</dcterms:created>
  <dcterms:modified xsi:type="dcterms:W3CDTF">2024-05-22T09:25:00Z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375E79CB61DE4C1EABC9EED418C3C861</vt:lpwstr>
  </property>
</Properties>
</file>